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2DBB" w14:textId="77777777" w:rsidR="00692D3D" w:rsidRPr="000D38E2" w:rsidRDefault="00692D3D" w:rsidP="00692D3D">
      <w:pPr>
        <w:tabs>
          <w:tab w:val="left" w:pos="8222"/>
        </w:tabs>
        <w:rPr>
          <w:b/>
          <w:lang w:val="fr-FR"/>
        </w:rPr>
      </w:pPr>
      <w:r w:rsidRPr="000D38E2">
        <w:rPr>
          <w:lang w:val="fr-FR"/>
        </w:rPr>
        <w:t xml:space="preserve">TRƯỜNG THCS AN LẬP               </w:t>
      </w:r>
      <w:r w:rsidRPr="000D38E2">
        <w:rPr>
          <w:b/>
          <w:lang w:val="fr-FR"/>
        </w:rPr>
        <w:t xml:space="preserve">              CỘNG HÒA XÃ HỘI CHỦ NGHĨA VIỆT NAM</w:t>
      </w:r>
    </w:p>
    <w:p w14:paraId="1E09FFC1" w14:textId="41DF9775" w:rsidR="00692D3D" w:rsidRPr="000D38E2" w:rsidRDefault="00692D3D" w:rsidP="00692D3D">
      <w:pPr>
        <w:rPr>
          <w:sz w:val="28"/>
          <w:szCs w:val="28"/>
          <w:lang w:val="fr-FR"/>
        </w:rPr>
      </w:pPr>
      <w:r w:rsidRPr="000D38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A72C2" wp14:editId="61D19F78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12700" r="952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65C2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I8wB9wAAAALAQAADwAAAGRycy9kb3ducmV2Lnht&#10;bEyPQUvEMBCF74L/IYzgzU22StXadFlEvQiCa/WcNmNbTCalyXbrv3cWD3p8bx5vvlduFu/EjFMc&#10;AmlYrxQIpDbYgToN9dvjxQ2ImAxZ4wKhhm+MsKlOT0pT2HCgV5x3qRNcQrEwGvqUxkLK2PboTVyF&#10;EYlvn2HyJrGcOmknc+By72SmVC69GYg/9GbE+x7br93ea9h+PD9cvsyND87edvW79bV6yrQ+P1u2&#10;dyASLukvDEd8RoeKmZqwJxuFY72+VjwmacjyKxDHRKZydppfR1al/L+h+gE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DojzAH3AAAAAsBAAAPAAAAAAAAAAAAAAAAAA8EAABkcnMvZG93&#10;bnJldi54bWxQSwUGAAAAAAQABADzAAAAGAUAAAAA&#10;"/>
            </w:pict>
          </mc:Fallback>
        </mc:AlternateContent>
      </w:r>
      <w:r w:rsidRPr="000D38E2">
        <w:rPr>
          <w:b/>
          <w:sz w:val="28"/>
          <w:szCs w:val="28"/>
          <w:lang w:val="fr-FR"/>
        </w:rPr>
        <w:t xml:space="preserve">      TỔ </w:t>
      </w:r>
      <w:r>
        <w:rPr>
          <w:b/>
          <w:sz w:val="28"/>
          <w:szCs w:val="28"/>
          <w:lang w:val="fr-FR"/>
        </w:rPr>
        <w:t>TỰ NHIÊN</w:t>
      </w:r>
      <w:r w:rsidRPr="000D38E2">
        <w:rPr>
          <w:b/>
          <w:sz w:val="28"/>
          <w:szCs w:val="28"/>
          <w:lang w:val="fr-FR"/>
        </w:rPr>
        <w:t xml:space="preserve">                                     </w:t>
      </w:r>
      <w:r w:rsidRPr="000D38E2">
        <w:rPr>
          <w:sz w:val="28"/>
          <w:szCs w:val="28"/>
          <w:lang w:val="fr-FR"/>
        </w:rPr>
        <w:t xml:space="preserve">        </w:t>
      </w:r>
      <w:proofErr w:type="spellStart"/>
      <w:r w:rsidRPr="000D38E2">
        <w:rPr>
          <w:b/>
          <w:sz w:val="28"/>
          <w:szCs w:val="28"/>
          <w:lang w:val="fr-FR"/>
        </w:rPr>
        <w:t>Độc</w:t>
      </w:r>
      <w:proofErr w:type="spellEnd"/>
      <w:r w:rsidRPr="000D38E2">
        <w:rPr>
          <w:b/>
          <w:sz w:val="28"/>
          <w:szCs w:val="28"/>
          <w:lang w:val="fr-FR"/>
        </w:rPr>
        <w:t xml:space="preserve"> </w:t>
      </w:r>
      <w:proofErr w:type="spellStart"/>
      <w:r w:rsidRPr="000D38E2">
        <w:rPr>
          <w:b/>
          <w:sz w:val="28"/>
          <w:szCs w:val="28"/>
          <w:lang w:val="fr-FR"/>
        </w:rPr>
        <w:t>lập</w:t>
      </w:r>
      <w:proofErr w:type="spellEnd"/>
      <w:r w:rsidRPr="000D38E2">
        <w:rPr>
          <w:b/>
          <w:sz w:val="28"/>
          <w:szCs w:val="28"/>
          <w:lang w:val="fr-FR"/>
        </w:rPr>
        <w:t xml:space="preserve"> –</w:t>
      </w:r>
      <w:proofErr w:type="spellStart"/>
      <w:r w:rsidRPr="000D38E2">
        <w:rPr>
          <w:b/>
          <w:sz w:val="28"/>
          <w:szCs w:val="28"/>
          <w:lang w:val="fr-FR"/>
        </w:rPr>
        <w:t>Tự</w:t>
      </w:r>
      <w:proofErr w:type="spellEnd"/>
      <w:r w:rsidRPr="000D38E2">
        <w:rPr>
          <w:b/>
          <w:sz w:val="28"/>
          <w:szCs w:val="28"/>
          <w:lang w:val="fr-FR"/>
        </w:rPr>
        <w:t xml:space="preserve"> do –</w:t>
      </w:r>
      <w:proofErr w:type="spellStart"/>
      <w:r w:rsidRPr="000D38E2">
        <w:rPr>
          <w:b/>
          <w:sz w:val="28"/>
          <w:szCs w:val="28"/>
          <w:lang w:val="fr-FR"/>
        </w:rPr>
        <w:t>Hạnh</w:t>
      </w:r>
      <w:proofErr w:type="spellEnd"/>
      <w:r w:rsidRPr="000D38E2">
        <w:rPr>
          <w:b/>
          <w:sz w:val="28"/>
          <w:szCs w:val="28"/>
          <w:lang w:val="fr-FR"/>
        </w:rPr>
        <w:t xml:space="preserve"> </w:t>
      </w:r>
      <w:proofErr w:type="spellStart"/>
      <w:r w:rsidRPr="000D38E2">
        <w:rPr>
          <w:b/>
          <w:sz w:val="28"/>
          <w:szCs w:val="28"/>
          <w:lang w:val="fr-FR"/>
        </w:rPr>
        <w:t>phúc</w:t>
      </w:r>
      <w:proofErr w:type="spellEnd"/>
    </w:p>
    <w:p w14:paraId="00A55806" w14:textId="4D30E7FB" w:rsidR="00692D3D" w:rsidRPr="000D38E2" w:rsidRDefault="00692D3D" w:rsidP="00692D3D">
      <w:pPr>
        <w:jc w:val="center"/>
        <w:rPr>
          <w:sz w:val="28"/>
          <w:szCs w:val="28"/>
          <w:lang w:val="fr-FR"/>
        </w:rPr>
      </w:pPr>
      <w:r w:rsidRPr="000D38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12BC1" wp14:editId="2104B8C3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990600" cy="0"/>
                <wp:effectExtent l="13335" t="13970" r="571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639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.85pt" to="10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PPtL1tkAAAAGAQAADwAAAAAAAAAAAAAAAAAHBAAAZHJzL2Rvd25yZXYueG1sUEsF&#10;BgAAAAAEAAQA8wAAAA0FAAAAAA==&#10;"/>
            </w:pict>
          </mc:Fallback>
        </mc:AlternateContent>
      </w:r>
      <w:r w:rsidRPr="000D38E2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87C8E" wp14:editId="37378750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23135" cy="0"/>
                <wp:effectExtent l="9525" t="13970" r="571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DF7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42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"/>
            </w:pict>
          </mc:Fallback>
        </mc:AlternateContent>
      </w:r>
    </w:p>
    <w:p w14:paraId="622E878A" w14:textId="3FD1AB58" w:rsidR="00692D3D" w:rsidRPr="00692D3D" w:rsidRDefault="00692D3D" w:rsidP="00692D3D">
      <w:pPr>
        <w:jc w:val="center"/>
        <w:rPr>
          <w:b/>
          <w:sz w:val="32"/>
          <w:szCs w:val="32"/>
        </w:rPr>
      </w:pPr>
      <w:r w:rsidRPr="000D38E2">
        <w:rPr>
          <w:b/>
          <w:sz w:val="32"/>
          <w:szCs w:val="32"/>
          <w:lang w:val="fr-FR"/>
        </w:rPr>
        <w:t>KẾ HOẠCH THÁNG 2/</w:t>
      </w:r>
      <w:r>
        <w:rPr>
          <w:b/>
          <w:sz w:val="32"/>
          <w:szCs w:val="32"/>
          <w:lang w:val="fr-FR"/>
        </w:rPr>
        <w:t xml:space="preserve"> </w:t>
      </w:r>
      <w:r w:rsidRPr="000D38E2">
        <w:rPr>
          <w:b/>
          <w:sz w:val="32"/>
          <w:szCs w:val="32"/>
          <w:lang w:val="fr-FR"/>
        </w:rPr>
        <w:t>20</w:t>
      </w:r>
      <w:r>
        <w:rPr>
          <w:b/>
          <w:sz w:val="32"/>
          <w:szCs w:val="32"/>
          <w:lang w:val="vi-VN"/>
        </w:rPr>
        <w:t>2</w:t>
      </w:r>
      <w:r>
        <w:rPr>
          <w:b/>
          <w:sz w:val="32"/>
          <w:szCs w:val="32"/>
        </w:rPr>
        <w:t>3</w:t>
      </w:r>
    </w:p>
    <w:p w14:paraId="6E8E1EC0" w14:textId="77777777" w:rsidR="00692D3D" w:rsidRDefault="00692D3D">
      <w:pPr>
        <w:rPr>
          <w:color w:val="333333"/>
          <w:sz w:val="28"/>
          <w:szCs w:val="28"/>
          <w:shd w:val="clear" w:color="auto" w:fill="FFFFFF"/>
        </w:rPr>
      </w:pP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cứ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2022-2023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cụ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THCS An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:</w:t>
      </w:r>
      <w:r w:rsidRPr="00692D3D">
        <w:rPr>
          <w:color w:val="333333"/>
          <w:sz w:val="21"/>
          <w:szCs w:val="21"/>
        </w:rPr>
        <w:br/>
      </w:r>
      <w:r w:rsidRPr="00692D3D">
        <w:rPr>
          <w:b/>
          <w:bCs/>
          <w:color w:val="333333"/>
          <w:sz w:val="28"/>
          <w:szCs w:val="28"/>
          <w:shd w:val="clear" w:color="auto" w:fill="FFFFFF"/>
        </w:rPr>
        <w:t>I/ ĐÁNH GIÁ HOẠT ĐỘNG THÁNG 1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khóa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GDĐT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Website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tuần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dõi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sĩ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quy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duyệt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án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GV 2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chẵn</w:t>
      </w:r>
      <w:proofErr w:type="spellEnd"/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Vnedu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csdl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ngành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mail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Website.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Sơ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kì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I.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đột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phong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trào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VNEDU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PHHS.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 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quy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đán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18/1/2023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29/1/2023.</w:t>
      </w:r>
    </w:p>
    <w:p w14:paraId="434B775D" w14:textId="557FAC98" w:rsidR="00692D3D" w:rsidRDefault="00692D3D" w:rsidP="00692D3D">
      <w:pPr>
        <w:rPr>
          <w:color w:val="333333"/>
          <w:sz w:val="28"/>
          <w:szCs w:val="28"/>
          <w:shd w:val="clear" w:color="auto" w:fill="FFFFFF"/>
        </w:rPr>
      </w:pPr>
      <w:r w:rsidRPr="00692D3D">
        <w:rPr>
          <w:color w:val="333333"/>
          <w:sz w:val="21"/>
          <w:szCs w:val="21"/>
        </w:rPr>
        <w:br/>
      </w:r>
      <w:r w:rsidRPr="00692D3D">
        <w:rPr>
          <w:b/>
          <w:bCs/>
          <w:color w:val="333333"/>
          <w:sz w:val="28"/>
          <w:szCs w:val="28"/>
          <w:shd w:val="clear" w:color="auto" w:fill="FFFFFF"/>
        </w:rPr>
        <w:t>II/ PHƯƠNG HƯỚNG HOẠT ĐỘNG THÁNG 2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khóa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GDĐT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ĐMPPDH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10.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kì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I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pháp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10.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vòng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kỳ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GVDG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Bồi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Olympic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9.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danh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coi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chấm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10.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pháp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tài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KHSPUD.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8,9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hoàn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bạ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HKI.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Kỹ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Stem…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bồi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dõi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sĩ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lastRenderedPageBreak/>
        <w:t xml:space="preserve">- GV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quy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Vnedu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VNEDU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PHHS.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mail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Website.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- 25/2/2023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duyệt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sơ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Họp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sư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phong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trào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 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quy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>.</w:t>
      </w:r>
      <w:r w:rsidRPr="00692D3D">
        <w:rPr>
          <w:color w:val="333333"/>
          <w:sz w:val="21"/>
          <w:szCs w:val="21"/>
        </w:rPr>
        <w:br/>
      </w:r>
      <w:r w:rsidRPr="00692D3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chỉnh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bổ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đột</w:t>
      </w:r>
      <w:proofErr w:type="spellEnd"/>
      <w:r w:rsidRPr="00692D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2D3D">
        <w:rPr>
          <w:color w:val="333333"/>
          <w:sz w:val="28"/>
          <w:szCs w:val="28"/>
          <w:shd w:val="clear" w:color="auto" w:fill="FFFFFF"/>
        </w:rPr>
        <w:t>xuất</w:t>
      </w:r>
      <w:proofErr w:type="spellEnd"/>
    </w:p>
    <w:p w14:paraId="3667571B" w14:textId="77777777" w:rsidR="00692D3D" w:rsidRPr="000D38E2" w:rsidRDefault="00692D3D" w:rsidP="00692D3D">
      <w:pPr>
        <w:rPr>
          <w:sz w:val="28"/>
          <w:szCs w:val="28"/>
          <w:u w:val="single"/>
        </w:rPr>
      </w:pPr>
      <w:r w:rsidRPr="000D38E2">
        <w:rPr>
          <w:b/>
          <w:sz w:val="28"/>
          <w:szCs w:val="28"/>
          <w:u w:val="single"/>
        </w:rPr>
        <w:t xml:space="preserve">III/ PHẦN BỔ </w:t>
      </w:r>
      <w:proofErr w:type="gramStart"/>
      <w:r w:rsidRPr="000D38E2">
        <w:rPr>
          <w:b/>
          <w:sz w:val="28"/>
          <w:szCs w:val="28"/>
          <w:u w:val="single"/>
        </w:rPr>
        <w:t>SUNG</w:t>
      </w:r>
      <w:r w:rsidRPr="000D38E2">
        <w:rPr>
          <w:sz w:val="28"/>
          <w:szCs w:val="28"/>
          <w:u w:val="single"/>
        </w:rPr>
        <w:t xml:space="preserve"> :</w:t>
      </w:r>
      <w:proofErr w:type="gramEnd"/>
    </w:p>
    <w:p w14:paraId="358579E8" w14:textId="5C0406B9" w:rsidR="00692D3D" w:rsidRPr="000D38E2" w:rsidRDefault="00692D3D" w:rsidP="00692D3D">
      <w:pPr>
        <w:rPr>
          <w:sz w:val="28"/>
          <w:szCs w:val="28"/>
        </w:rPr>
      </w:pPr>
      <w:r w:rsidRPr="000D38E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27D9D" w14:textId="77777777" w:rsidR="00692D3D" w:rsidRPr="000D38E2" w:rsidRDefault="00692D3D" w:rsidP="00692D3D">
      <w:r w:rsidRPr="000D38E2">
        <w:tab/>
      </w:r>
      <w:r w:rsidRPr="000D38E2">
        <w:tab/>
      </w:r>
      <w:r w:rsidRPr="000D38E2">
        <w:tab/>
      </w:r>
      <w:r w:rsidRPr="000D38E2">
        <w:tab/>
      </w:r>
      <w:r w:rsidRPr="000D38E2">
        <w:tab/>
      </w:r>
      <w:r w:rsidRPr="000D38E2">
        <w:tab/>
        <w:t xml:space="preserve">             </w:t>
      </w:r>
    </w:p>
    <w:p w14:paraId="60B9E30C" w14:textId="79C7AC4D" w:rsidR="00692D3D" w:rsidRPr="00692D3D" w:rsidRDefault="00692D3D" w:rsidP="00692D3D">
      <w:pPr>
        <w:jc w:val="right"/>
        <w:rPr>
          <w:i/>
          <w:sz w:val="28"/>
          <w:szCs w:val="28"/>
        </w:rPr>
      </w:pPr>
      <w:r w:rsidRPr="000D38E2">
        <w:rPr>
          <w:i/>
          <w:sz w:val="28"/>
          <w:szCs w:val="28"/>
        </w:rPr>
        <w:t xml:space="preserve">An </w:t>
      </w:r>
      <w:proofErr w:type="spellStart"/>
      <w:r w:rsidRPr="000D38E2">
        <w:rPr>
          <w:i/>
          <w:sz w:val="28"/>
          <w:szCs w:val="28"/>
        </w:rPr>
        <w:t>Lập</w:t>
      </w:r>
      <w:proofErr w:type="spellEnd"/>
      <w:r w:rsidRPr="000D38E2">
        <w:rPr>
          <w:i/>
          <w:sz w:val="28"/>
          <w:szCs w:val="28"/>
        </w:rPr>
        <w:t xml:space="preserve">, </w:t>
      </w:r>
      <w:proofErr w:type="spellStart"/>
      <w:r w:rsidRPr="000D38E2">
        <w:rPr>
          <w:i/>
          <w:sz w:val="28"/>
          <w:szCs w:val="28"/>
        </w:rPr>
        <w:t>ngày</w:t>
      </w:r>
      <w:proofErr w:type="spellEnd"/>
      <w:r w:rsidRPr="000D38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30</w:t>
      </w:r>
      <w:r w:rsidRPr="000D38E2">
        <w:rPr>
          <w:i/>
          <w:sz w:val="28"/>
          <w:szCs w:val="28"/>
        </w:rPr>
        <w:t xml:space="preserve"> </w:t>
      </w:r>
      <w:proofErr w:type="spellStart"/>
      <w:r w:rsidRPr="000D38E2">
        <w:rPr>
          <w:i/>
          <w:sz w:val="28"/>
          <w:szCs w:val="28"/>
        </w:rPr>
        <w:t>tháng</w:t>
      </w:r>
      <w:proofErr w:type="spellEnd"/>
      <w:r w:rsidRPr="000D38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01</w:t>
      </w:r>
      <w:r w:rsidRPr="000D38E2">
        <w:rPr>
          <w:i/>
          <w:sz w:val="28"/>
          <w:szCs w:val="28"/>
        </w:rPr>
        <w:t xml:space="preserve"> </w:t>
      </w:r>
      <w:proofErr w:type="spellStart"/>
      <w:r w:rsidRPr="000D38E2">
        <w:rPr>
          <w:i/>
          <w:sz w:val="28"/>
          <w:szCs w:val="28"/>
        </w:rPr>
        <w:t>năm</w:t>
      </w:r>
      <w:proofErr w:type="spellEnd"/>
      <w:r w:rsidRPr="000D38E2">
        <w:rPr>
          <w:i/>
          <w:sz w:val="28"/>
          <w:szCs w:val="28"/>
        </w:rPr>
        <w:t xml:space="preserve"> 2</w:t>
      </w:r>
      <w:r w:rsidRPr="000D38E2">
        <w:rPr>
          <w:i/>
          <w:sz w:val="28"/>
          <w:szCs w:val="28"/>
          <w:lang w:val="vi-VN"/>
        </w:rPr>
        <w:t>02</w:t>
      </w:r>
      <w:r>
        <w:rPr>
          <w:i/>
          <w:sz w:val="28"/>
          <w:szCs w:val="28"/>
        </w:rPr>
        <w:t>3</w:t>
      </w:r>
    </w:p>
    <w:p w14:paraId="56483C98" w14:textId="77777777" w:rsidR="00692D3D" w:rsidRPr="000D38E2" w:rsidRDefault="00692D3D" w:rsidP="00692D3D">
      <w:pPr>
        <w:jc w:val="right"/>
        <w:rPr>
          <w:i/>
          <w:sz w:val="28"/>
          <w:szCs w:val="28"/>
          <w:lang w:val="vi-VN"/>
        </w:rPr>
      </w:pPr>
    </w:p>
    <w:p w14:paraId="2C496903" w14:textId="77777777" w:rsidR="00692D3D" w:rsidRPr="000D38E2" w:rsidRDefault="00692D3D" w:rsidP="00692D3D">
      <w:pPr>
        <w:rPr>
          <w:sz w:val="28"/>
          <w:szCs w:val="28"/>
        </w:rPr>
      </w:pPr>
      <w:proofErr w:type="spellStart"/>
      <w:r w:rsidRPr="000D38E2">
        <w:rPr>
          <w:b/>
          <w:sz w:val="28"/>
          <w:szCs w:val="28"/>
        </w:rPr>
        <w:t>Duyệt</w:t>
      </w:r>
      <w:proofErr w:type="spellEnd"/>
      <w:r w:rsidRPr="000D38E2">
        <w:rPr>
          <w:b/>
          <w:sz w:val="28"/>
          <w:szCs w:val="28"/>
        </w:rPr>
        <w:t xml:space="preserve"> </w:t>
      </w:r>
      <w:proofErr w:type="spellStart"/>
      <w:r w:rsidRPr="000D38E2">
        <w:rPr>
          <w:b/>
          <w:sz w:val="28"/>
          <w:szCs w:val="28"/>
        </w:rPr>
        <w:t>của</w:t>
      </w:r>
      <w:proofErr w:type="spellEnd"/>
      <w:r w:rsidRPr="000D38E2">
        <w:rPr>
          <w:b/>
          <w:sz w:val="28"/>
          <w:szCs w:val="28"/>
        </w:rPr>
        <w:t xml:space="preserve"> BGH                                                                      </w:t>
      </w:r>
      <w:proofErr w:type="spellStart"/>
      <w:r w:rsidRPr="000D38E2">
        <w:rPr>
          <w:b/>
          <w:sz w:val="28"/>
          <w:szCs w:val="28"/>
        </w:rPr>
        <w:t>Tổ</w:t>
      </w:r>
      <w:proofErr w:type="spellEnd"/>
      <w:r w:rsidRPr="000D38E2">
        <w:rPr>
          <w:b/>
          <w:sz w:val="28"/>
          <w:szCs w:val="28"/>
        </w:rPr>
        <w:t xml:space="preserve"> </w:t>
      </w:r>
      <w:proofErr w:type="spellStart"/>
      <w:r w:rsidRPr="000D38E2">
        <w:rPr>
          <w:b/>
          <w:sz w:val="28"/>
          <w:szCs w:val="28"/>
        </w:rPr>
        <w:t>trưởng</w:t>
      </w:r>
      <w:proofErr w:type="spellEnd"/>
    </w:p>
    <w:p w14:paraId="174E711C" w14:textId="77777777" w:rsidR="00692D3D" w:rsidRDefault="00692D3D" w:rsidP="00692D3D">
      <w:pPr>
        <w:rPr>
          <w:b/>
          <w:i/>
          <w:sz w:val="28"/>
          <w:szCs w:val="28"/>
        </w:rPr>
      </w:pPr>
      <w:r w:rsidRPr="000D38E2">
        <w:rPr>
          <w:sz w:val="28"/>
          <w:szCs w:val="28"/>
        </w:rPr>
        <w:t xml:space="preserve">      </w:t>
      </w:r>
      <w:r w:rsidRPr="000D38E2">
        <w:rPr>
          <w:b/>
          <w:i/>
          <w:sz w:val="28"/>
          <w:szCs w:val="28"/>
        </w:rPr>
        <w:t xml:space="preserve">                                                             </w:t>
      </w:r>
    </w:p>
    <w:p w14:paraId="3755EA8E" w14:textId="77777777" w:rsidR="00692D3D" w:rsidRDefault="00692D3D" w:rsidP="00692D3D">
      <w:pPr>
        <w:rPr>
          <w:b/>
          <w:i/>
          <w:sz w:val="28"/>
          <w:szCs w:val="28"/>
        </w:rPr>
      </w:pPr>
    </w:p>
    <w:p w14:paraId="761429F1" w14:textId="77777777" w:rsidR="00692D3D" w:rsidRPr="000D38E2" w:rsidRDefault="00692D3D" w:rsidP="00692D3D">
      <w:pPr>
        <w:rPr>
          <w:sz w:val="28"/>
          <w:szCs w:val="28"/>
        </w:rPr>
      </w:pPr>
    </w:p>
    <w:p w14:paraId="7E99F304" w14:textId="77777777" w:rsidR="00692D3D" w:rsidRPr="00185666" w:rsidRDefault="00692D3D" w:rsidP="00692D3D">
      <w:pPr>
        <w:jc w:val="center"/>
        <w:rPr>
          <w:b/>
          <w:i/>
          <w:sz w:val="28"/>
          <w:szCs w:val="28"/>
        </w:rPr>
      </w:pPr>
      <w:r w:rsidRPr="000D38E2">
        <w:rPr>
          <w:b/>
          <w:i/>
          <w:sz w:val="28"/>
          <w:szCs w:val="28"/>
        </w:rPr>
        <w:t xml:space="preserve">                         </w:t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Nguyễn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Thị</w:t>
      </w:r>
      <w:proofErr w:type="spellEnd"/>
      <w:r>
        <w:rPr>
          <w:b/>
          <w:i/>
          <w:sz w:val="28"/>
          <w:szCs w:val="28"/>
        </w:rPr>
        <w:t xml:space="preserve"> Tú </w:t>
      </w:r>
      <w:proofErr w:type="spellStart"/>
      <w:r>
        <w:rPr>
          <w:b/>
          <w:i/>
          <w:sz w:val="28"/>
          <w:szCs w:val="28"/>
        </w:rPr>
        <w:t>Oanh</w:t>
      </w:r>
      <w:proofErr w:type="spellEnd"/>
    </w:p>
    <w:p w14:paraId="1E0D248E" w14:textId="4BCF759B" w:rsidR="00692D3D" w:rsidRPr="00692D3D" w:rsidRDefault="00692D3D" w:rsidP="00692D3D"/>
    <w:sectPr w:rsidR="00692D3D" w:rsidRPr="00692D3D" w:rsidSect="00692D3D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B85"/>
    <w:multiLevelType w:val="hybridMultilevel"/>
    <w:tmpl w:val="CF50C416"/>
    <w:lvl w:ilvl="0" w:tplc="6A641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6071"/>
    <w:multiLevelType w:val="hybridMultilevel"/>
    <w:tmpl w:val="CAE8BBE8"/>
    <w:lvl w:ilvl="0" w:tplc="2B7A7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74689">
    <w:abstractNumId w:val="0"/>
  </w:num>
  <w:num w:numId="2" w16cid:durableId="688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D"/>
    <w:rsid w:val="006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FF94BF"/>
  <w15:chartTrackingRefBased/>
  <w15:docId w15:val="{A4E8457A-F67B-4658-93E7-B8FC19FD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oanhnguyen051191@gmail.com</dc:creator>
  <cp:keywords/>
  <dc:description/>
  <cp:lastModifiedBy>oanhnguyen051191@gmail.com</cp:lastModifiedBy>
  <cp:revision>1</cp:revision>
  <cp:lastPrinted>2023-01-30T14:05:00Z</cp:lastPrinted>
  <dcterms:created xsi:type="dcterms:W3CDTF">2023-01-30T13:55:00Z</dcterms:created>
  <dcterms:modified xsi:type="dcterms:W3CDTF">2023-01-30T14:05:00Z</dcterms:modified>
</cp:coreProperties>
</file>